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93D497" w14:textId="77777777" w:rsidR="00FE1065" w:rsidRPr="00FE1065" w:rsidRDefault="00FE1065" w:rsidP="00FE1065">
      <w:pPr>
        <w:spacing w:line="440" w:lineRule="exact"/>
        <w:jc w:val="center"/>
        <w:rPr>
          <w:b/>
          <w:bCs/>
          <w:sz w:val="28"/>
          <w:szCs w:val="32"/>
        </w:rPr>
      </w:pPr>
      <w:bookmarkStart w:id="0" w:name="_Hlk98429612"/>
      <w:r w:rsidRPr="00FE1065">
        <w:rPr>
          <w:rFonts w:hint="eastAsia"/>
          <w:b/>
          <w:bCs/>
          <w:sz w:val="28"/>
          <w:szCs w:val="32"/>
        </w:rPr>
        <w:t>笠岡市保健センター</w:t>
      </w:r>
    </w:p>
    <w:p w14:paraId="310834E7" w14:textId="29CEBACF" w:rsidR="001F3D16" w:rsidRPr="00FE1065" w:rsidRDefault="001F3D16" w:rsidP="00FE1065">
      <w:pPr>
        <w:spacing w:line="440" w:lineRule="exact"/>
        <w:jc w:val="center"/>
        <w:rPr>
          <w:b/>
          <w:bCs/>
          <w:sz w:val="28"/>
          <w:szCs w:val="32"/>
        </w:rPr>
      </w:pPr>
      <w:r w:rsidRPr="00FE1065">
        <w:rPr>
          <w:rFonts w:hint="eastAsia"/>
          <w:b/>
          <w:bCs/>
          <w:sz w:val="28"/>
          <w:szCs w:val="32"/>
        </w:rPr>
        <w:t>インターネット接続（有線LAN）サービス</w:t>
      </w:r>
      <w:r w:rsidR="00FE1065" w:rsidRPr="00FE1065">
        <w:rPr>
          <w:rFonts w:hint="eastAsia"/>
          <w:b/>
          <w:bCs/>
          <w:sz w:val="28"/>
          <w:szCs w:val="32"/>
        </w:rPr>
        <w:t>利用</w:t>
      </w:r>
      <w:r w:rsidR="001C43F3">
        <w:rPr>
          <w:rFonts w:hint="eastAsia"/>
          <w:b/>
          <w:bCs/>
          <w:sz w:val="28"/>
          <w:szCs w:val="32"/>
        </w:rPr>
        <w:t>要綱</w:t>
      </w:r>
    </w:p>
    <w:bookmarkEnd w:id="0"/>
    <w:p w14:paraId="61908B84" w14:textId="33517576" w:rsidR="001F3D16" w:rsidRDefault="001F3D16" w:rsidP="001F3D16"/>
    <w:p w14:paraId="27083BB9" w14:textId="38A4541D" w:rsidR="00FE1065" w:rsidRDefault="00E16ADA" w:rsidP="00FE1065">
      <w:pPr>
        <w:ind w:firstLineChars="100" w:firstLine="210"/>
      </w:pPr>
      <w:r>
        <w:rPr>
          <w:rFonts w:hint="eastAsia"/>
        </w:rPr>
        <w:t>Web会議などに利用できる</w:t>
      </w:r>
      <w:r w:rsidR="00925D44">
        <w:rPr>
          <w:rFonts w:hint="eastAsia"/>
        </w:rPr>
        <w:t>インターネット接続（</w:t>
      </w:r>
      <w:r w:rsidR="00925D44">
        <w:t>有線LAN</w:t>
      </w:r>
      <w:r w:rsidR="00925D44">
        <w:rPr>
          <w:rFonts w:hint="eastAsia"/>
        </w:rPr>
        <w:t>）</w:t>
      </w:r>
      <w:r w:rsidR="00925D44">
        <w:t>サービス</w:t>
      </w:r>
      <w:r w:rsidR="001C43F3">
        <w:rPr>
          <w:rFonts w:hint="eastAsia"/>
        </w:rPr>
        <w:t>の利用について，次のとおり定めます。</w:t>
      </w:r>
    </w:p>
    <w:p w14:paraId="1179ED8E" w14:textId="77777777" w:rsidR="00FE1065" w:rsidRPr="001C43F3" w:rsidRDefault="00FE1065" w:rsidP="001F3D16"/>
    <w:p w14:paraId="5F2B8933" w14:textId="0FFCE773" w:rsidR="001F3D16" w:rsidRDefault="00FE1065" w:rsidP="001F3D16">
      <w:r>
        <w:rPr>
          <w:rFonts w:hint="eastAsia"/>
        </w:rPr>
        <w:t xml:space="preserve">１　</w:t>
      </w:r>
      <w:r w:rsidR="00FB3E79">
        <w:rPr>
          <w:rFonts w:hint="eastAsia"/>
        </w:rPr>
        <w:t>情報コンセント（</w:t>
      </w:r>
      <w:r w:rsidR="006B0DEA">
        <w:rPr>
          <w:rFonts w:hint="eastAsia"/>
        </w:rPr>
        <w:t>有線LAN</w:t>
      </w:r>
      <w:r w:rsidR="00FB3E79">
        <w:rPr>
          <w:rFonts w:hint="eastAsia"/>
        </w:rPr>
        <w:t>）</w:t>
      </w:r>
      <w:r w:rsidR="006B0DEA">
        <w:rPr>
          <w:rFonts w:hint="eastAsia"/>
        </w:rPr>
        <w:t>設置場所</w:t>
      </w:r>
    </w:p>
    <w:p w14:paraId="243B4564" w14:textId="62ECCE62" w:rsidR="001F3D16" w:rsidRDefault="001F3D16" w:rsidP="00F93AC0">
      <w:pPr>
        <w:spacing w:line="240" w:lineRule="exact"/>
      </w:pPr>
      <w:r>
        <w:rPr>
          <w:rFonts w:hint="eastAsia"/>
        </w:rPr>
        <w:t xml:space="preserve">　　</w:t>
      </w:r>
      <w:r w:rsidR="00465B0C">
        <w:rPr>
          <w:rFonts w:hint="eastAsia"/>
        </w:rPr>
        <w:t xml:space="preserve">　</w:t>
      </w:r>
      <w:r>
        <w:rPr>
          <w:rFonts w:hint="eastAsia"/>
        </w:rPr>
        <w:t>大研修室（ギャラクシーホール）舞台</w:t>
      </w:r>
      <w:r w:rsidR="006B0DEA">
        <w:rPr>
          <w:rFonts w:hint="eastAsia"/>
        </w:rPr>
        <w:t xml:space="preserve">袖　</w:t>
      </w:r>
      <w:r>
        <w:rPr>
          <w:rFonts w:hint="eastAsia"/>
        </w:rPr>
        <w:t>2箇所</w:t>
      </w:r>
      <w:r w:rsidR="00E27E21">
        <w:rPr>
          <w:rFonts w:hint="eastAsia"/>
        </w:rPr>
        <w:t>（上手，下手）</w:t>
      </w:r>
    </w:p>
    <w:p w14:paraId="5ACC44BB" w14:textId="50AEF4A9" w:rsidR="001F3D16" w:rsidRDefault="001F3D16" w:rsidP="00F93AC0">
      <w:pPr>
        <w:spacing w:line="240" w:lineRule="exact"/>
      </w:pPr>
      <w:r>
        <w:rPr>
          <w:rFonts w:hint="eastAsia"/>
        </w:rPr>
        <w:t xml:space="preserve">　　</w:t>
      </w:r>
      <w:r w:rsidR="00465B0C">
        <w:rPr>
          <w:rFonts w:hint="eastAsia"/>
        </w:rPr>
        <w:t xml:space="preserve">　</w:t>
      </w:r>
      <w:r>
        <w:rPr>
          <w:rFonts w:hint="eastAsia"/>
        </w:rPr>
        <w:t>研修室　１箇所</w:t>
      </w:r>
    </w:p>
    <w:p w14:paraId="43A802BA" w14:textId="6B4EF62E" w:rsidR="001F3D16" w:rsidRDefault="00FE1065" w:rsidP="001F3D16">
      <w:r>
        <w:rPr>
          <w:rFonts w:hint="eastAsia"/>
        </w:rPr>
        <w:t xml:space="preserve">２　</w:t>
      </w:r>
      <w:r w:rsidR="001F3D16">
        <w:rPr>
          <w:rFonts w:hint="eastAsia"/>
        </w:rPr>
        <w:t>利用料金</w:t>
      </w:r>
    </w:p>
    <w:p w14:paraId="1F7D71EA" w14:textId="31B68162" w:rsidR="001F3D16" w:rsidRDefault="001F3D16" w:rsidP="001F3D16">
      <w:r>
        <w:rPr>
          <w:rFonts w:hint="eastAsia"/>
        </w:rPr>
        <w:t xml:space="preserve">　　</w:t>
      </w:r>
      <w:r w:rsidR="00465B0C">
        <w:rPr>
          <w:rFonts w:hint="eastAsia"/>
        </w:rPr>
        <w:t xml:space="preserve">　</w:t>
      </w:r>
      <w:r>
        <w:rPr>
          <w:rFonts w:hint="eastAsia"/>
        </w:rPr>
        <w:t>無料</w:t>
      </w:r>
      <w:r w:rsidR="00E27E21">
        <w:rPr>
          <w:rFonts w:hint="eastAsia"/>
        </w:rPr>
        <w:t>（当面の間，無料）</w:t>
      </w:r>
    </w:p>
    <w:p w14:paraId="3806CDA5" w14:textId="008AFCAF" w:rsidR="00AB3C2A" w:rsidRDefault="00FE1065" w:rsidP="001F3D16">
      <w:r>
        <w:rPr>
          <w:rFonts w:hint="eastAsia"/>
        </w:rPr>
        <w:t xml:space="preserve">３　</w:t>
      </w:r>
      <w:r w:rsidR="00AB3C2A">
        <w:rPr>
          <w:rFonts w:hint="eastAsia"/>
        </w:rPr>
        <w:t>利用方法</w:t>
      </w:r>
    </w:p>
    <w:p w14:paraId="35C499AE" w14:textId="418E6923" w:rsidR="00642880" w:rsidRDefault="00AB3C2A" w:rsidP="001F3D16">
      <w:r>
        <w:rPr>
          <w:rFonts w:hint="eastAsia"/>
        </w:rPr>
        <w:t xml:space="preserve">　　</w:t>
      </w:r>
      <w:r w:rsidR="00465B0C">
        <w:rPr>
          <w:rFonts w:hint="eastAsia"/>
        </w:rPr>
        <w:t xml:space="preserve">　</w:t>
      </w:r>
      <w:r w:rsidR="00642880">
        <w:rPr>
          <w:rFonts w:hint="eastAsia"/>
        </w:rPr>
        <w:t>事前の利用申請が必要となります。</w:t>
      </w:r>
    </w:p>
    <w:p w14:paraId="30C69A69" w14:textId="797AA7BB" w:rsidR="001F3D16" w:rsidRDefault="00FE1065" w:rsidP="001F3D16">
      <w:r>
        <w:rPr>
          <w:rFonts w:hint="eastAsia"/>
        </w:rPr>
        <w:t xml:space="preserve">４　</w:t>
      </w:r>
      <w:r w:rsidR="001F3D16">
        <w:rPr>
          <w:rFonts w:hint="eastAsia"/>
        </w:rPr>
        <w:t>準備いただく物</w:t>
      </w:r>
    </w:p>
    <w:p w14:paraId="4E1E898E" w14:textId="0F644A12" w:rsidR="001F3D16" w:rsidRDefault="001F3D16" w:rsidP="001F3D16">
      <w:r>
        <w:rPr>
          <w:rFonts w:hint="eastAsia"/>
        </w:rPr>
        <w:t xml:space="preserve">　　</w:t>
      </w:r>
      <w:r w:rsidR="00465B0C">
        <w:rPr>
          <w:rFonts w:hint="eastAsia"/>
        </w:rPr>
        <w:t xml:space="preserve">　</w:t>
      </w:r>
      <w:r>
        <w:rPr>
          <w:rFonts w:hint="eastAsia"/>
        </w:rPr>
        <w:t>パソコン</w:t>
      </w:r>
      <w:r w:rsidR="00C06643">
        <w:rPr>
          <w:rFonts w:hint="eastAsia"/>
        </w:rPr>
        <w:t>，LANケーブル</w:t>
      </w:r>
      <w:r>
        <w:rPr>
          <w:rFonts w:hint="eastAsia"/>
        </w:rPr>
        <w:t>等</w:t>
      </w:r>
    </w:p>
    <w:p w14:paraId="75B03D91" w14:textId="4180C049" w:rsidR="00642880" w:rsidRDefault="00FE1065" w:rsidP="00C06643">
      <w:r>
        <w:rPr>
          <w:rFonts w:hint="eastAsia"/>
        </w:rPr>
        <w:t xml:space="preserve">５　</w:t>
      </w:r>
      <w:r w:rsidR="001F3D16">
        <w:rPr>
          <w:rFonts w:hint="eastAsia"/>
        </w:rPr>
        <w:t>接続方法</w:t>
      </w:r>
    </w:p>
    <w:p w14:paraId="59B213EC" w14:textId="470D52D2" w:rsidR="00C06643" w:rsidRDefault="00642880" w:rsidP="004D11A0">
      <w:pPr>
        <w:spacing w:line="300" w:lineRule="exact"/>
        <w:ind w:firstLineChars="200" w:firstLine="420"/>
      </w:pPr>
      <w:r>
        <w:rPr>
          <w:rFonts w:hint="eastAsia"/>
        </w:rPr>
        <w:t>(1)</w:t>
      </w:r>
      <w:r>
        <w:t xml:space="preserve"> </w:t>
      </w:r>
      <w:r w:rsidR="00C06643">
        <w:rPr>
          <w:rFonts w:hint="eastAsia"/>
        </w:rPr>
        <w:t>通常は自動的につながります</w:t>
      </w:r>
      <w:r w:rsidR="00231F00">
        <w:rPr>
          <w:rFonts w:hint="eastAsia"/>
        </w:rPr>
        <w:t>。</w:t>
      </w:r>
      <w:r w:rsidR="00C06643">
        <w:rPr>
          <w:rFonts w:hint="eastAsia"/>
        </w:rPr>
        <w:t>（ルーターによる</w:t>
      </w:r>
      <w:r w:rsidR="00C06643">
        <w:t>DHCPサーバー機能を利用）</w:t>
      </w:r>
    </w:p>
    <w:p w14:paraId="647E70BE" w14:textId="4DF5417A" w:rsidR="00642880" w:rsidRDefault="00642880" w:rsidP="004D11A0">
      <w:pPr>
        <w:spacing w:line="300" w:lineRule="exact"/>
        <w:ind w:leftChars="200" w:left="630" w:hangingChars="100" w:hanging="210"/>
      </w:pPr>
      <w:r>
        <w:rPr>
          <w:rFonts w:hint="eastAsia"/>
        </w:rPr>
        <w:t>(2)</w:t>
      </w:r>
      <w:r>
        <w:t xml:space="preserve"> </w:t>
      </w:r>
      <w:r w:rsidR="00C06643">
        <w:rPr>
          <w:rFonts w:hint="eastAsia"/>
        </w:rPr>
        <w:t>パソコン設定が</w:t>
      </w:r>
      <w:r w:rsidR="00465B0C">
        <w:rPr>
          <w:rFonts w:hint="eastAsia"/>
        </w:rPr>
        <w:t>，</w:t>
      </w:r>
      <w:r w:rsidR="00C06643">
        <w:rPr>
          <w:rFonts w:hint="eastAsia"/>
        </w:rPr>
        <w:t>自動的に</w:t>
      </w:r>
      <w:r w:rsidR="00C06643">
        <w:t>IPアドレスを受ける設定となっている必要があります。</w:t>
      </w:r>
    </w:p>
    <w:p w14:paraId="01B1BCE6" w14:textId="029BEB79" w:rsidR="00642880" w:rsidRDefault="00642880" w:rsidP="004D11A0">
      <w:pPr>
        <w:spacing w:line="300" w:lineRule="exact"/>
        <w:ind w:leftChars="200" w:left="630" w:hangingChars="100" w:hanging="210"/>
      </w:pPr>
      <w:r>
        <w:rPr>
          <w:rFonts w:hint="eastAsia"/>
        </w:rPr>
        <w:t>※</w:t>
      </w:r>
      <w:r w:rsidRPr="000D60C5">
        <w:rPr>
          <w:rFonts w:hint="eastAsia"/>
        </w:rPr>
        <w:t>機器</w:t>
      </w:r>
      <w:r>
        <w:rPr>
          <w:rFonts w:hint="eastAsia"/>
        </w:rPr>
        <w:t>の設定により，</w:t>
      </w:r>
      <w:r w:rsidRPr="000D60C5">
        <w:rPr>
          <w:rFonts w:hint="eastAsia"/>
        </w:rPr>
        <w:t>有線</w:t>
      </w:r>
      <w:r w:rsidRPr="000D60C5">
        <w:t>LANへ接続できない場合の対応は致しかねますので</w:t>
      </w:r>
      <w:r w:rsidR="00465B0C">
        <w:t>，</w:t>
      </w:r>
      <w:r w:rsidRPr="000D60C5">
        <w:t>ご了承ください</w:t>
      </w:r>
      <w:r w:rsidR="00B438F3">
        <w:rPr>
          <w:rFonts w:hint="eastAsia"/>
        </w:rPr>
        <w:t>。</w:t>
      </w:r>
    </w:p>
    <w:p w14:paraId="796AA094" w14:textId="7495D676" w:rsidR="00D063E8" w:rsidRDefault="00FE1065" w:rsidP="001F3D16">
      <w:r>
        <w:rPr>
          <w:rFonts w:hint="eastAsia"/>
        </w:rPr>
        <w:t xml:space="preserve">６　</w:t>
      </w:r>
      <w:r w:rsidR="001F3D16">
        <w:rPr>
          <w:rFonts w:hint="eastAsia"/>
        </w:rPr>
        <w:t>留意点</w:t>
      </w:r>
    </w:p>
    <w:p w14:paraId="73C3E049" w14:textId="18309134" w:rsidR="00AB3C2A" w:rsidRDefault="00AB3C2A" w:rsidP="004D11A0">
      <w:pPr>
        <w:spacing w:line="300" w:lineRule="exact"/>
        <w:ind w:leftChars="233" w:left="699" w:hangingChars="100" w:hanging="210"/>
      </w:pPr>
      <w:r>
        <w:t>(</w:t>
      </w:r>
      <w:r w:rsidR="00642880">
        <w:rPr>
          <w:rFonts w:hint="eastAsia"/>
        </w:rPr>
        <w:t>1</w:t>
      </w:r>
      <w:r>
        <w:t>) 機器のメンテナンスには配慮していますが</w:t>
      </w:r>
      <w:r w:rsidR="00465B0C">
        <w:t>，</w:t>
      </w:r>
      <w:r>
        <w:t>回線やルーター等の突発的な不具合により</w:t>
      </w:r>
      <w:r w:rsidR="00465B0C">
        <w:t>，</w:t>
      </w:r>
      <w:r>
        <w:t>インターネット接続が利用できなくなる事がある事をご承諾の上ご利用ください。</w:t>
      </w:r>
    </w:p>
    <w:p w14:paraId="4EFE6C23" w14:textId="3062912F" w:rsidR="00465B0C" w:rsidRDefault="00AB3C2A" w:rsidP="004D11A0">
      <w:pPr>
        <w:spacing w:line="300" w:lineRule="exact"/>
        <w:ind w:leftChars="233" w:left="699" w:hangingChars="100" w:hanging="210"/>
      </w:pPr>
      <w:r>
        <w:rPr>
          <w:rFonts w:hint="eastAsia"/>
        </w:rPr>
        <w:t>(</w:t>
      </w:r>
      <w:r w:rsidR="00642880">
        <w:rPr>
          <w:rFonts w:hint="eastAsia"/>
        </w:rPr>
        <w:t>2</w:t>
      </w:r>
      <w:r>
        <w:rPr>
          <w:rFonts w:hint="eastAsia"/>
        </w:rPr>
        <w:t>)</w:t>
      </w:r>
      <w:r w:rsidR="003F03A6">
        <w:t xml:space="preserve"> </w:t>
      </w:r>
      <w:r w:rsidR="005F15C4">
        <w:rPr>
          <w:rFonts w:hint="eastAsia"/>
        </w:rPr>
        <w:t>施設利用者</w:t>
      </w:r>
      <w:r>
        <w:rPr>
          <w:rFonts w:hint="eastAsia"/>
        </w:rPr>
        <w:t>に等しく</w:t>
      </w:r>
      <w:r w:rsidR="003F03A6">
        <w:rPr>
          <w:rFonts w:hint="eastAsia"/>
        </w:rPr>
        <w:t>，</w:t>
      </w:r>
      <w:r>
        <w:t>インターネ</w:t>
      </w:r>
      <w:r>
        <w:rPr>
          <w:rFonts w:hint="eastAsia"/>
        </w:rPr>
        <w:t>ット環境を提供するものです。複数人の同時使用による，回線の遅滞や画質等の品質</w:t>
      </w:r>
      <w:bookmarkStart w:id="1" w:name="_GoBack"/>
      <w:bookmarkEnd w:id="1"/>
      <w:r>
        <w:rPr>
          <w:rFonts w:hint="eastAsia"/>
        </w:rPr>
        <w:t>については責任を負い</w:t>
      </w:r>
      <w:r w:rsidR="005F15C4">
        <w:rPr>
          <w:rFonts w:hint="eastAsia"/>
        </w:rPr>
        <w:t>かねますので</w:t>
      </w:r>
      <w:r w:rsidR="00A60446">
        <w:rPr>
          <w:rFonts w:hint="eastAsia"/>
        </w:rPr>
        <w:t>，</w:t>
      </w:r>
      <w:r w:rsidR="005F15C4">
        <w:rPr>
          <w:rFonts w:hint="eastAsia"/>
        </w:rPr>
        <w:t>ご了承ください</w:t>
      </w:r>
      <w:r w:rsidR="00465B0C">
        <w:rPr>
          <w:rFonts w:hint="eastAsia"/>
        </w:rPr>
        <w:t>。</w:t>
      </w:r>
    </w:p>
    <w:p w14:paraId="11F8DED9" w14:textId="5015F37B" w:rsidR="00465B0C" w:rsidRDefault="00AB3C2A" w:rsidP="004D11A0">
      <w:pPr>
        <w:spacing w:line="300" w:lineRule="exact"/>
        <w:ind w:leftChars="233" w:left="489"/>
      </w:pPr>
      <w:r>
        <w:t>(</w:t>
      </w:r>
      <w:r w:rsidR="00642880">
        <w:rPr>
          <w:rFonts w:hint="eastAsia"/>
        </w:rPr>
        <w:t>3</w:t>
      </w:r>
      <w:r>
        <w:t>) ウイルス等のセキュリティー対策は</w:t>
      </w:r>
      <w:r w:rsidR="00841FD4">
        <w:rPr>
          <w:rFonts w:hint="eastAsia"/>
        </w:rPr>
        <w:t>利用者</w:t>
      </w:r>
      <w:r>
        <w:t>ご自身でお願い致します。</w:t>
      </w:r>
    </w:p>
    <w:p w14:paraId="34BF5947" w14:textId="32C728B2" w:rsidR="00465B0C" w:rsidRDefault="00AB3C2A" w:rsidP="004D11A0">
      <w:pPr>
        <w:spacing w:line="300" w:lineRule="exact"/>
        <w:ind w:leftChars="233" w:left="489"/>
      </w:pPr>
      <w:r w:rsidRPr="000D60C5">
        <w:t>(</w:t>
      </w:r>
      <w:r w:rsidR="00642880">
        <w:rPr>
          <w:rFonts w:hint="eastAsia"/>
        </w:rPr>
        <w:t>4</w:t>
      </w:r>
      <w:r w:rsidRPr="000D60C5">
        <w:t>) 公序良俗・公共の福祉に反するサイトへの接続等の行為は禁止させていただきます。</w:t>
      </w:r>
    </w:p>
    <w:p w14:paraId="4623092C" w14:textId="062DAB5A" w:rsidR="001F3D16" w:rsidRDefault="00841FD4" w:rsidP="004D11A0">
      <w:pPr>
        <w:spacing w:line="300" w:lineRule="exact"/>
        <w:ind w:leftChars="233" w:left="699" w:hangingChars="100" w:hanging="210"/>
      </w:pPr>
      <w:r>
        <w:rPr>
          <w:noProof/>
        </w:rPr>
        <mc:AlternateContent>
          <mc:Choice Requires="wps">
            <w:drawing>
              <wp:anchor distT="0" distB="0" distL="114300" distR="114300" simplePos="0" relativeHeight="251660288" behindDoc="0" locked="0" layoutInCell="1" allowOverlap="1" wp14:anchorId="27F1E4C6" wp14:editId="021A6C8D">
                <wp:simplePos x="0" y="0"/>
                <wp:positionH relativeFrom="column">
                  <wp:posOffset>2598923</wp:posOffset>
                </wp:positionH>
                <wp:positionV relativeFrom="paragraph">
                  <wp:posOffset>370732</wp:posOffset>
                </wp:positionV>
                <wp:extent cx="1009816" cy="302150"/>
                <wp:effectExtent l="0" t="0" r="0" b="3175"/>
                <wp:wrapNone/>
                <wp:docPr id="3" name="テキスト ボックス 3"/>
                <wp:cNvGraphicFramePr/>
                <a:graphic xmlns:a="http://schemas.openxmlformats.org/drawingml/2006/main">
                  <a:graphicData uri="http://schemas.microsoft.com/office/word/2010/wordprocessingShape">
                    <wps:wsp>
                      <wps:cNvSpPr txBox="1"/>
                      <wps:spPr>
                        <a:xfrm>
                          <a:off x="0" y="0"/>
                          <a:ext cx="1009816" cy="302150"/>
                        </a:xfrm>
                        <a:prstGeom prst="rect">
                          <a:avLst/>
                        </a:prstGeom>
                        <a:solidFill>
                          <a:schemeClr val="lt1"/>
                        </a:solidFill>
                        <a:ln w="6350">
                          <a:noFill/>
                        </a:ln>
                      </wps:spPr>
                      <wps:txbx>
                        <w:txbxContent>
                          <w:p w14:paraId="552AE84D" w14:textId="287FD4F8" w:rsidR="00451675" w:rsidRDefault="00451675" w:rsidP="00451675">
                            <w:pPr>
                              <w:jc w:val="center"/>
                            </w:pPr>
                            <w:r>
                              <w:rPr>
                                <w:rFonts w:hint="eastAsia"/>
                              </w:rPr>
                              <w:t>（キリトリ）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7F1E4C6" id="_x0000_t202" coordsize="21600,21600" o:spt="202" path="m,l,21600r21600,l21600,xe">
                <v:stroke joinstyle="miter"/>
                <v:path gradientshapeok="t" o:connecttype="rect"/>
              </v:shapetype>
              <v:shape id="テキスト ボックス 3" o:spid="_x0000_s1026" type="#_x0000_t202" style="position:absolute;left:0;text-align:left;margin-left:204.65pt;margin-top:29.2pt;width:79.5pt;height:23.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" fillcolor="white [3201]" stroked="f" strokeweight=".5pt">
                <v:textbox>
                  <w:txbxContent>
                    <w:p w14:paraId="552AE84D" w14:textId="287FD4F8" w:rsidR="00451675" w:rsidRDefault="00451675" w:rsidP="00451675">
                      <w:pPr>
                        <w:jc w:val="center"/>
                      </w:pPr>
                      <w:r>
                        <w:rPr>
                          <w:rFonts w:hint="eastAsia"/>
                        </w:rPr>
                        <w:t>（キリトリ）</w:t>
                      </w:r>
                    </w:p>
                  </w:txbxContent>
                </v:textbox>
              </v:shape>
            </w:pict>
          </mc:Fallback>
        </mc:AlternateContent>
      </w:r>
      <w:r w:rsidR="001F3D16">
        <w:t>(</w:t>
      </w:r>
      <w:r w:rsidR="00642880">
        <w:rPr>
          <w:rFonts w:hint="eastAsia"/>
        </w:rPr>
        <w:t>5</w:t>
      </w:r>
      <w:r w:rsidR="001F3D16">
        <w:t>)</w:t>
      </w:r>
      <w:r w:rsidR="00D063E8">
        <w:t xml:space="preserve"> </w:t>
      </w:r>
      <w:r w:rsidR="001F3D16">
        <w:t>本接続サービスによる機器の故障等のトラブルや</w:t>
      </w:r>
      <w:r w:rsidR="00465B0C">
        <w:t>，</w:t>
      </w:r>
      <w:r w:rsidR="001F3D16">
        <w:t>その他の損害に対しては一切責任を負いかねます。自己責任にてご利用ください。</w:t>
      </w:r>
    </w:p>
    <w:p w14:paraId="4A7577AC" w14:textId="5FBD8F41" w:rsidR="00451675" w:rsidRDefault="00451675" w:rsidP="00451675">
      <w:r>
        <w:rPr>
          <w:noProof/>
        </w:rPr>
        <mc:AlternateContent>
          <mc:Choice Requires="wps">
            <w:drawing>
              <wp:anchor distT="0" distB="0" distL="114300" distR="114300" simplePos="0" relativeHeight="251659264" behindDoc="0" locked="0" layoutInCell="1" allowOverlap="1" wp14:anchorId="6C2EC49C" wp14:editId="0C336E97">
                <wp:simplePos x="0" y="0"/>
                <wp:positionH relativeFrom="column">
                  <wp:posOffset>-137160</wp:posOffset>
                </wp:positionH>
                <wp:positionV relativeFrom="paragraph">
                  <wp:posOffset>163753</wp:posOffset>
                </wp:positionV>
                <wp:extent cx="6554419" cy="0"/>
                <wp:effectExtent l="0" t="0" r="0" b="0"/>
                <wp:wrapNone/>
                <wp:docPr id="1" name="直線コネクタ 1"/>
                <wp:cNvGraphicFramePr/>
                <a:graphic xmlns:a="http://schemas.openxmlformats.org/drawingml/2006/main">
                  <a:graphicData uri="http://schemas.microsoft.com/office/word/2010/wordprocessingShape">
                    <wps:wsp>
                      <wps:cNvCnPr/>
                      <wps:spPr>
                        <a:xfrm flipV="1">
                          <a:off x="0" y="0"/>
                          <a:ext cx="6554419"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DEA60B"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12.9pt" to="505.3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" strokecolor="black [3213]" strokeweight=".5pt">
                <v:stroke dashstyle="dash" joinstyle="miter"/>
              </v:line>
            </w:pict>
          </mc:Fallback>
        </mc:AlternateContent>
      </w:r>
    </w:p>
    <w:p w14:paraId="2AF41C77" w14:textId="1DBBCA86" w:rsidR="00451675" w:rsidRDefault="00451675" w:rsidP="004D11A0">
      <w:pPr>
        <w:spacing w:line="200" w:lineRule="exact"/>
      </w:pPr>
    </w:p>
    <w:p w14:paraId="20430265" w14:textId="6DE7A1A5" w:rsidR="00451675" w:rsidRPr="00FE1065" w:rsidRDefault="00451675" w:rsidP="00451675">
      <w:pPr>
        <w:spacing w:line="440" w:lineRule="exact"/>
        <w:jc w:val="center"/>
        <w:rPr>
          <w:b/>
          <w:bCs/>
          <w:sz w:val="28"/>
          <w:szCs w:val="32"/>
        </w:rPr>
      </w:pPr>
      <w:r w:rsidRPr="00451675">
        <w:rPr>
          <w:rFonts w:hint="eastAsia"/>
          <w:b/>
          <w:bCs/>
          <w:sz w:val="22"/>
          <w:szCs w:val="24"/>
        </w:rPr>
        <w:t>笠岡市保健センター</w:t>
      </w:r>
      <w:r w:rsidRPr="00FE1065">
        <w:rPr>
          <w:rFonts w:hint="eastAsia"/>
          <w:b/>
          <w:bCs/>
          <w:sz w:val="28"/>
          <w:szCs w:val="32"/>
        </w:rPr>
        <w:t>インターネット接続（有線LAN）サービス利用申込書</w:t>
      </w:r>
    </w:p>
    <w:p w14:paraId="578B29F9" w14:textId="62C434DF" w:rsidR="00451675" w:rsidRPr="00451675" w:rsidRDefault="00451675" w:rsidP="004D11A0">
      <w:pPr>
        <w:spacing w:line="240" w:lineRule="exact"/>
      </w:pPr>
    </w:p>
    <w:p w14:paraId="7E802F01" w14:textId="7471E10E" w:rsidR="00451675" w:rsidRDefault="004D11A0" w:rsidP="004D11A0">
      <w:pPr>
        <w:jc w:val="right"/>
      </w:pPr>
      <w:r>
        <w:rPr>
          <w:rFonts w:hint="eastAsia"/>
        </w:rPr>
        <w:t>２０　　年　　　月　　　日</w:t>
      </w:r>
    </w:p>
    <w:p w14:paraId="6F4AE3A9" w14:textId="53630214" w:rsidR="004D11A0" w:rsidRPr="004D11A0" w:rsidRDefault="004D11A0" w:rsidP="00451675">
      <w:r>
        <w:rPr>
          <w:rFonts w:hint="eastAsia"/>
        </w:rPr>
        <w:t>上記</w:t>
      </w:r>
      <w:r w:rsidR="00221167">
        <w:rPr>
          <w:rFonts w:hint="eastAsia"/>
        </w:rPr>
        <w:t>利用</w:t>
      </w:r>
      <w:r w:rsidR="001C43F3">
        <w:rPr>
          <w:rFonts w:hint="eastAsia"/>
        </w:rPr>
        <w:t>要綱</w:t>
      </w:r>
      <w:r>
        <w:rPr>
          <w:rFonts w:hint="eastAsia"/>
        </w:rPr>
        <w:t>を確認し，了承して</w:t>
      </w:r>
      <w:r w:rsidRPr="004D11A0">
        <w:rPr>
          <w:rFonts w:hint="eastAsia"/>
        </w:rPr>
        <w:t>インターネット接続（有線</w:t>
      </w:r>
      <w:r w:rsidRPr="004D11A0">
        <w:t>LAN）サービス</w:t>
      </w:r>
      <w:r>
        <w:rPr>
          <w:rFonts w:hint="eastAsia"/>
        </w:rPr>
        <w:t>利用を申し込みます。</w:t>
      </w:r>
    </w:p>
    <w:tbl>
      <w:tblPr>
        <w:tblStyle w:val="a3"/>
        <w:tblW w:w="0" w:type="auto"/>
        <w:tblLook w:val="04A0" w:firstRow="1" w:lastRow="0" w:firstColumn="1" w:lastColumn="0" w:noHBand="0" w:noVBand="1"/>
      </w:tblPr>
      <w:tblGrid>
        <w:gridCol w:w="1622"/>
        <w:gridCol w:w="3245"/>
        <w:gridCol w:w="1365"/>
        <w:gridCol w:w="3504"/>
      </w:tblGrid>
      <w:tr w:rsidR="004D11A0" w14:paraId="173313DC" w14:textId="77777777" w:rsidTr="001207C9">
        <w:trPr>
          <w:trHeight w:val="712"/>
        </w:trPr>
        <w:tc>
          <w:tcPr>
            <w:tcW w:w="1622" w:type="dxa"/>
            <w:vAlign w:val="center"/>
          </w:tcPr>
          <w:p w14:paraId="5767294D" w14:textId="3E6A92B3" w:rsidR="004D11A0" w:rsidRDefault="004D11A0" w:rsidP="004D11A0">
            <w:pPr>
              <w:jc w:val="center"/>
            </w:pPr>
            <w:r>
              <w:rPr>
                <w:rFonts w:hint="eastAsia"/>
              </w:rPr>
              <w:t>利用者氏名</w:t>
            </w:r>
          </w:p>
        </w:tc>
        <w:tc>
          <w:tcPr>
            <w:tcW w:w="3245" w:type="dxa"/>
            <w:vAlign w:val="center"/>
          </w:tcPr>
          <w:p w14:paraId="76289540" w14:textId="6B8C9E2E" w:rsidR="004D11A0" w:rsidRDefault="004D11A0" w:rsidP="004D11A0">
            <w:pPr>
              <w:jc w:val="center"/>
            </w:pPr>
          </w:p>
        </w:tc>
        <w:tc>
          <w:tcPr>
            <w:tcW w:w="1365" w:type="dxa"/>
            <w:vAlign w:val="center"/>
          </w:tcPr>
          <w:p w14:paraId="0DF2BDA0" w14:textId="4A294FAA" w:rsidR="004D11A0" w:rsidRDefault="004D11A0" w:rsidP="004D11A0">
            <w:pPr>
              <w:jc w:val="center"/>
            </w:pPr>
            <w:r>
              <w:rPr>
                <w:rFonts w:hint="eastAsia"/>
              </w:rPr>
              <w:t>利用団体名</w:t>
            </w:r>
          </w:p>
        </w:tc>
        <w:tc>
          <w:tcPr>
            <w:tcW w:w="3504" w:type="dxa"/>
            <w:vAlign w:val="center"/>
          </w:tcPr>
          <w:p w14:paraId="171B8E69" w14:textId="3C2864E5" w:rsidR="004D11A0" w:rsidRDefault="004D11A0" w:rsidP="004D11A0">
            <w:pPr>
              <w:jc w:val="center"/>
            </w:pPr>
          </w:p>
        </w:tc>
      </w:tr>
      <w:tr w:rsidR="004D11A0" w14:paraId="7BFE0BD6" w14:textId="77777777" w:rsidTr="001207C9">
        <w:trPr>
          <w:trHeight w:val="582"/>
        </w:trPr>
        <w:tc>
          <w:tcPr>
            <w:tcW w:w="1622" w:type="dxa"/>
            <w:vAlign w:val="center"/>
          </w:tcPr>
          <w:p w14:paraId="1D8D9DDD" w14:textId="52EDBE86" w:rsidR="004D11A0" w:rsidRDefault="004D11A0" w:rsidP="004D11A0">
            <w:pPr>
              <w:jc w:val="center"/>
            </w:pPr>
            <w:r>
              <w:rPr>
                <w:rFonts w:hint="eastAsia"/>
              </w:rPr>
              <w:t>利用日</w:t>
            </w:r>
          </w:p>
        </w:tc>
        <w:tc>
          <w:tcPr>
            <w:tcW w:w="8114" w:type="dxa"/>
            <w:gridSpan w:val="3"/>
            <w:vAlign w:val="center"/>
          </w:tcPr>
          <w:p w14:paraId="5D61621E" w14:textId="1161CF0B" w:rsidR="004D11A0" w:rsidRDefault="004D11A0" w:rsidP="004D11A0">
            <w:pPr>
              <w:jc w:val="center"/>
            </w:pPr>
            <w:r>
              <w:rPr>
                <w:rFonts w:hint="eastAsia"/>
              </w:rPr>
              <w:t xml:space="preserve">２０　　　</w:t>
            </w:r>
            <w:r w:rsidR="00221167">
              <w:rPr>
                <w:rFonts w:hint="eastAsia"/>
              </w:rPr>
              <w:t xml:space="preserve">　</w:t>
            </w:r>
            <w:r>
              <w:rPr>
                <w:rFonts w:hint="eastAsia"/>
              </w:rPr>
              <w:t>年　　　　月　　　　日（　　　曜日）</w:t>
            </w:r>
          </w:p>
        </w:tc>
      </w:tr>
      <w:tr w:rsidR="004D11A0" w14:paraId="0916F60F" w14:textId="77777777" w:rsidTr="000424B1">
        <w:trPr>
          <w:trHeight w:val="630"/>
        </w:trPr>
        <w:tc>
          <w:tcPr>
            <w:tcW w:w="1622" w:type="dxa"/>
            <w:vAlign w:val="center"/>
          </w:tcPr>
          <w:p w14:paraId="5C190302" w14:textId="07FC770B" w:rsidR="004D11A0" w:rsidRDefault="004D11A0" w:rsidP="004D11A0">
            <w:pPr>
              <w:jc w:val="center"/>
            </w:pPr>
            <w:r>
              <w:rPr>
                <w:rFonts w:hint="eastAsia"/>
              </w:rPr>
              <w:t>利用施設</w:t>
            </w:r>
          </w:p>
        </w:tc>
        <w:tc>
          <w:tcPr>
            <w:tcW w:w="8114" w:type="dxa"/>
            <w:gridSpan w:val="3"/>
            <w:vAlign w:val="center"/>
          </w:tcPr>
          <w:p w14:paraId="6BD297D0" w14:textId="477827F5" w:rsidR="004D11A0" w:rsidRDefault="004D11A0" w:rsidP="00F93AC0">
            <w:pPr>
              <w:ind w:firstLineChars="100" w:firstLine="210"/>
              <w:jc w:val="left"/>
            </w:pPr>
            <w:r>
              <w:rPr>
                <w:rFonts w:hint="eastAsia"/>
              </w:rPr>
              <w:t>□大研修室（ギャラクシーホール）　　　□研修室</w:t>
            </w:r>
          </w:p>
        </w:tc>
      </w:tr>
      <w:tr w:rsidR="00F93AC0" w14:paraId="6D9E9093" w14:textId="77777777" w:rsidTr="00841FD4">
        <w:trPr>
          <w:trHeight w:val="1009"/>
        </w:trPr>
        <w:tc>
          <w:tcPr>
            <w:tcW w:w="1622" w:type="dxa"/>
            <w:vAlign w:val="center"/>
          </w:tcPr>
          <w:p w14:paraId="3966CBE6" w14:textId="658E10F0" w:rsidR="00F93AC0" w:rsidRDefault="00F93AC0" w:rsidP="004D11A0">
            <w:pPr>
              <w:jc w:val="center"/>
            </w:pPr>
            <w:r>
              <w:rPr>
                <w:rFonts w:hint="eastAsia"/>
              </w:rPr>
              <w:t>接続機器</w:t>
            </w:r>
          </w:p>
        </w:tc>
        <w:tc>
          <w:tcPr>
            <w:tcW w:w="8114" w:type="dxa"/>
            <w:gridSpan w:val="3"/>
            <w:vAlign w:val="center"/>
          </w:tcPr>
          <w:p w14:paraId="37A91BDC" w14:textId="663C54FE" w:rsidR="00F93AC0" w:rsidRDefault="00F93AC0" w:rsidP="00F93AC0">
            <w:pPr>
              <w:ind w:firstLineChars="100" w:firstLine="210"/>
              <w:jc w:val="left"/>
            </w:pPr>
            <w:r>
              <w:rPr>
                <w:rFonts w:hint="eastAsia"/>
              </w:rPr>
              <w:t xml:space="preserve">PC　　　台，その他（　　　　</w:t>
            </w:r>
            <w:r w:rsidR="00841FD4">
              <w:rPr>
                <w:rFonts w:hint="eastAsia"/>
              </w:rPr>
              <w:t xml:space="preserve">　</w:t>
            </w:r>
            <w:r>
              <w:rPr>
                <w:rFonts w:hint="eastAsia"/>
              </w:rPr>
              <w:t xml:space="preserve">　　　　　　　　　　　　　　　　　　　　）</w:t>
            </w:r>
          </w:p>
        </w:tc>
      </w:tr>
    </w:tbl>
    <w:p w14:paraId="3F6C2438" w14:textId="16B4FFE5" w:rsidR="00451675" w:rsidRDefault="00451675" w:rsidP="00F93AC0"/>
    <w:sectPr w:rsidR="00451675" w:rsidSect="00841FD4">
      <w:pgSz w:w="11906" w:h="16838"/>
      <w:pgMar w:top="1276" w:right="1080" w:bottom="851"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D16"/>
    <w:rsid w:val="000424B1"/>
    <w:rsid w:val="000D60C5"/>
    <w:rsid w:val="001207C9"/>
    <w:rsid w:val="001C43F3"/>
    <w:rsid w:val="001F3D16"/>
    <w:rsid w:val="00221167"/>
    <w:rsid w:val="00231F00"/>
    <w:rsid w:val="003D0020"/>
    <w:rsid w:val="003F03A6"/>
    <w:rsid w:val="00451675"/>
    <w:rsid w:val="00465B0C"/>
    <w:rsid w:val="004D11A0"/>
    <w:rsid w:val="005F15C4"/>
    <w:rsid w:val="00642880"/>
    <w:rsid w:val="00683A22"/>
    <w:rsid w:val="006B0DEA"/>
    <w:rsid w:val="00841FD4"/>
    <w:rsid w:val="00925D44"/>
    <w:rsid w:val="00A60446"/>
    <w:rsid w:val="00AB3C2A"/>
    <w:rsid w:val="00B438F3"/>
    <w:rsid w:val="00C06643"/>
    <w:rsid w:val="00D063E8"/>
    <w:rsid w:val="00E16ADA"/>
    <w:rsid w:val="00E27E21"/>
    <w:rsid w:val="00F93AC0"/>
    <w:rsid w:val="00FB3E79"/>
    <w:rsid w:val="00FE1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7E15EB"/>
  <w15:chartTrackingRefBased/>
  <w15:docId w15:val="{755E2FE7-BCB4-4BA4-A3A1-BF694E04D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16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1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2019-3</dc:creator>
  <cp:keywords/>
  <dc:description/>
  <cp:lastModifiedBy>fujiwara</cp:lastModifiedBy>
  <cp:revision>4</cp:revision>
  <cp:lastPrinted>2022-03-17T08:19:00Z</cp:lastPrinted>
  <dcterms:created xsi:type="dcterms:W3CDTF">2022-03-17T06:57:00Z</dcterms:created>
  <dcterms:modified xsi:type="dcterms:W3CDTF">2022-03-24T01:11:00Z</dcterms:modified>
</cp:coreProperties>
</file>